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49F" w:rsidRPr="008E60DE" w:rsidRDefault="004F3C97" w:rsidP="0019349F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bookmarkStart w:id="0" w:name="P489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19349F" w:rsidRPr="008E60DE">
        <w:rPr>
          <w:rFonts w:ascii="Times New Roman" w:hAnsi="Times New Roman" w:cs="Times New Roman"/>
          <w:b/>
          <w:sz w:val="28"/>
          <w:szCs w:val="28"/>
        </w:rPr>
        <w:t>Справка предложений</w:t>
      </w:r>
    </w:p>
    <w:p w:rsidR="00461309" w:rsidRPr="006722E1" w:rsidRDefault="00461309" w:rsidP="004F3C9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722E1">
        <w:rPr>
          <w:rFonts w:ascii="Times New Roman" w:hAnsi="Times New Roman" w:cs="Times New Roman"/>
          <w:sz w:val="28"/>
          <w:szCs w:val="28"/>
        </w:rPr>
        <w:t xml:space="preserve">по итогам </w:t>
      </w:r>
      <w:r w:rsidR="000658A1">
        <w:rPr>
          <w:rFonts w:ascii="Times New Roman" w:hAnsi="Times New Roman" w:cs="Times New Roman"/>
          <w:sz w:val="28"/>
          <w:szCs w:val="28"/>
        </w:rPr>
        <w:t>экспертизы</w:t>
      </w:r>
      <w:r w:rsidR="002D3CF0">
        <w:rPr>
          <w:rFonts w:ascii="Times New Roman" w:hAnsi="Times New Roman" w:cs="Times New Roman"/>
          <w:sz w:val="28"/>
          <w:szCs w:val="28"/>
        </w:rPr>
        <w:t xml:space="preserve"> </w:t>
      </w:r>
      <w:r w:rsidRPr="006722E1">
        <w:rPr>
          <w:rFonts w:ascii="Times New Roman" w:hAnsi="Times New Roman" w:cs="Times New Roman"/>
          <w:sz w:val="28"/>
          <w:szCs w:val="28"/>
        </w:rPr>
        <w:t>нормативного правового акта</w:t>
      </w:r>
      <w:r w:rsidR="00FB6B89">
        <w:rPr>
          <w:rFonts w:ascii="Times New Roman" w:hAnsi="Times New Roman" w:cs="Times New Roman"/>
          <w:sz w:val="28"/>
          <w:szCs w:val="28"/>
        </w:rPr>
        <w:t xml:space="preserve"> </w:t>
      </w:r>
      <w:r w:rsidR="0038164A" w:rsidRPr="006722E1">
        <w:rPr>
          <w:rFonts w:ascii="Times New Roman" w:hAnsi="Times New Roman" w:cs="Times New Roman"/>
          <w:sz w:val="28"/>
          <w:szCs w:val="28"/>
        </w:rPr>
        <w:t>–</w:t>
      </w:r>
      <w:r w:rsidR="00FB6B89">
        <w:rPr>
          <w:rFonts w:ascii="Times New Roman" w:hAnsi="Times New Roman" w:cs="Times New Roman"/>
          <w:sz w:val="28"/>
          <w:szCs w:val="28"/>
        </w:rPr>
        <w:t xml:space="preserve"> </w:t>
      </w:r>
      <w:r w:rsidR="00C35F87" w:rsidRPr="000C468F">
        <w:rPr>
          <w:rFonts w:ascii="Times New Roman" w:hAnsi="Times New Roman" w:cs="Times New Roman"/>
          <w:sz w:val="28"/>
          <w:szCs w:val="28"/>
        </w:rPr>
        <w:t>Решение Думы Березовского городского округа от 28.01.2016  № 292 «Об утверждении Положения о порядке осуществления муниципального земельного контроля на территории Березовского городского округа»</w:t>
      </w:r>
      <w:r w:rsidR="0019349F">
        <w:rPr>
          <w:rFonts w:ascii="Times New Roman" w:hAnsi="Times New Roman" w:cs="Times New Roman"/>
          <w:sz w:val="28"/>
          <w:szCs w:val="28"/>
        </w:rPr>
        <w:t xml:space="preserve"> </w:t>
      </w:r>
      <w:r w:rsidR="002D3CF0">
        <w:rPr>
          <w:rFonts w:ascii="Times New Roman" w:hAnsi="Times New Roman" w:cs="Times New Roman"/>
          <w:sz w:val="28"/>
          <w:szCs w:val="28"/>
        </w:rPr>
        <w:t>в рамках процедуры оценки регулирующего воздействия</w:t>
      </w:r>
    </w:p>
    <w:p w:rsidR="00461309" w:rsidRDefault="00461309" w:rsidP="004F3C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349F" w:rsidRPr="008E60DE" w:rsidRDefault="0019349F" w:rsidP="0019349F">
      <w:pPr>
        <w:keepNext/>
        <w:keepLines/>
        <w:spacing w:after="0" w:line="360" w:lineRule="atLeas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0DE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проведения публичных консультаций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8E60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07</w:t>
      </w:r>
      <w:r w:rsidRPr="00D36CE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D36CED">
        <w:rPr>
          <w:rFonts w:ascii="Times New Roman" w:hAnsi="Times New Roman" w:cs="Times New Roman"/>
          <w:sz w:val="28"/>
          <w:szCs w:val="28"/>
        </w:rPr>
        <w:t xml:space="preserve">.2017 по </w:t>
      </w:r>
      <w:r>
        <w:rPr>
          <w:rFonts w:ascii="Times New Roman" w:hAnsi="Times New Roman" w:cs="Times New Roman"/>
          <w:sz w:val="28"/>
          <w:szCs w:val="28"/>
        </w:rPr>
        <w:t>26</w:t>
      </w:r>
      <w:r w:rsidRPr="00D36CE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D36CED">
        <w:rPr>
          <w:rFonts w:ascii="Times New Roman" w:hAnsi="Times New Roman" w:cs="Times New Roman"/>
          <w:sz w:val="28"/>
          <w:szCs w:val="28"/>
        </w:rPr>
        <w:t>.2017</w:t>
      </w:r>
    </w:p>
    <w:p w:rsidR="0019349F" w:rsidRPr="008E60DE" w:rsidRDefault="0019349F" w:rsidP="0019349F">
      <w:pPr>
        <w:keepNext/>
        <w:keepLines/>
        <w:spacing w:after="0" w:line="360" w:lineRule="atLeas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Look w:val="04A0"/>
      </w:tblPr>
      <w:tblGrid>
        <w:gridCol w:w="534"/>
        <w:gridCol w:w="4243"/>
        <w:gridCol w:w="2396"/>
        <w:gridCol w:w="2397"/>
      </w:tblGrid>
      <w:tr w:rsidR="0019349F" w:rsidRPr="008E60DE" w:rsidTr="00674A60">
        <w:tc>
          <w:tcPr>
            <w:tcW w:w="534" w:type="dxa"/>
          </w:tcPr>
          <w:p w:rsidR="0019349F" w:rsidRPr="008E60DE" w:rsidRDefault="0019349F" w:rsidP="00674A60">
            <w:pPr>
              <w:keepNext/>
              <w:keepLines/>
              <w:spacing w:line="360" w:lineRule="atLeas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60D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43" w:type="dxa"/>
          </w:tcPr>
          <w:p w:rsidR="0019349F" w:rsidRPr="008E60DE" w:rsidRDefault="0019349F" w:rsidP="00674A60">
            <w:pPr>
              <w:keepNext/>
              <w:keepLines/>
              <w:spacing w:line="360" w:lineRule="atLeas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60DE">
              <w:rPr>
                <w:rFonts w:ascii="Times New Roman" w:hAnsi="Times New Roman" w:cs="Times New Roman"/>
                <w:sz w:val="24"/>
                <w:szCs w:val="24"/>
              </w:rPr>
              <w:t>Участник обсуждения</w:t>
            </w:r>
          </w:p>
        </w:tc>
        <w:tc>
          <w:tcPr>
            <w:tcW w:w="2396" w:type="dxa"/>
          </w:tcPr>
          <w:p w:rsidR="0019349F" w:rsidRPr="008E60DE" w:rsidRDefault="0019349F" w:rsidP="00674A60">
            <w:pPr>
              <w:keepNext/>
              <w:keepLines/>
              <w:spacing w:line="360" w:lineRule="atLeas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60DE">
              <w:rPr>
                <w:rFonts w:ascii="Times New Roman" w:hAnsi="Times New Roman" w:cs="Times New Roman"/>
                <w:sz w:val="24"/>
                <w:szCs w:val="24"/>
              </w:rPr>
              <w:t>Позиция участника обсуждения</w:t>
            </w:r>
          </w:p>
        </w:tc>
        <w:tc>
          <w:tcPr>
            <w:tcW w:w="2397" w:type="dxa"/>
          </w:tcPr>
          <w:p w:rsidR="0019349F" w:rsidRPr="008E60DE" w:rsidRDefault="0019349F" w:rsidP="00674A60">
            <w:pPr>
              <w:keepNext/>
              <w:keepLines/>
              <w:spacing w:line="360" w:lineRule="atLeas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60DE">
              <w:rPr>
                <w:rFonts w:ascii="Times New Roman" w:hAnsi="Times New Roman" w:cs="Times New Roman"/>
                <w:sz w:val="24"/>
                <w:szCs w:val="24"/>
              </w:rPr>
              <w:t>Комментарии разработчика</w:t>
            </w:r>
          </w:p>
        </w:tc>
      </w:tr>
      <w:tr w:rsidR="0019349F" w:rsidRPr="008E60DE" w:rsidTr="00674A60">
        <w:tc>
          <w:tcPr>
            <w:tcW w:w="534" w:type="dxa"/>
          </w:tcPr>
          <w:p w:rsidR="0019349F" w:rsidRPr="008E60DE" w:rsidRDefault="0019349F" w:rsidP="00674A60">
            <w:pPr>
              <w:keepNext/>
              <w:keepLines/>
              <w:spacing w:line="360" w:lineRule="atLeas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43" w:type="dxa"/>
          </w:tcPr>
          <w:p w:rsidR="0019349F" w:rsidRPr="008E60DE" w:rsidRDefault="0019349F" w:rsidP="00674A60">
            <w:pPr>
              <w:keepNext/>
              <w:keepLines/>
              <w:spacing w:line="360" w:lineRule="atLeas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6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Уполномоченный по защите прав предпринимателей по Березовскому городскому округу</w:t>
            </w:r>
          </w:p>
        </w:tc>
        <w:tc>
          <w:tcPr>
            <w:tcW w:w="2396" w:type="dxa"/>
          </w:tcPr>
          <w:p w:rsidR="0019349F" w:rsidRPr="008E60DE" w:rsidRDefault="0019349F" w:rsidP="00674A60">
            <w:pPr>
              <w:keepNext/>
              <w:keepLines/>
              <w:spacing w:line="360" w:lineRule="atLeas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23E1">
              <w:rPr>
                <w:rFonts w:ascii="Times New Roman" w:hAnsi="Times New Roman" w:cs="Times New Roman"/>
                <w:sz w:val="24"/>
                <w:szCs w:val="24"/>
              </w:rPr>
              <w:t>Предложений не поступило</w:t>
            </w:r>
          </w:p>
        </w:tc>
        <w:tc>
          <w:tcPr>
            <w:tcW w:w="2397" w:type="dxa"/>
          </w:tcPr>
          <w:p w:rsidR="0019349F" w:rsidRPr="008E60DE" w:rsidRDefault="0019349F" w:rsidP="00674A60">
            <w:pPr>
              <w:keepNext/>
              <w:keepLines/>
              <w:spacing w:line="360" w:lineRule="atLeast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349F" w:rsidRPr="008E60DE" w:rsidTr="00674A60">
        <w:tc>
          <w:tcPr>
            <w:tcW w:w="534" w:type="dxa"/>
          </w:tcPr>
          <w:p w:rsidR="0019349F" w:rsidRDefault="0019349F" w:rsidP="00674A60">
            <w:pPr>
              <w:keepNext/>
              <w:keepLines/>
              <w:spacing w:line="360" w:lineRule="atLeas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43" w:type="dxa"/>
          </w:tcPr>
          <w:p w:rsidR="0019349F" w:rsidRPr="004B23E1" w:rsidRDefault="0019349F" w:rsidP="00674A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3E1">
              <w:rPr>
                <w:rFonts w:ascii="Times New Roman" w:hAnsi="Times New Roman" w:cs="Times New Roman"/>
                <w:sz w:val="24"/>
                <w:szCs w:val="24"/>
              </w:rPr>
              <w:t>Березовский фонд поддержки малого предпринимательства</w:t>
            </w:r>
          </w:p>
        </w:tc>
        <w:tc>
          <w:tcPr>
            <w:tcW w:w="2396" w:type="dxa"/>
          </w:tcPr>
          <w:p w:rsidR="0019349F" w:rsidRPr="004B23E1" w:rsidRDefault="0019349F" w:rsidP="00674A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3E1">
              <w:rPr>
                <w:rFonts w:ascii="Times New Roman" w:hAnsi="Times New Roman" w:cs="Times New Roman"/>
                <w:sz w:val="24"/>
                <w:szCs w:val="24"/>
              </w:rPr>
              <w:t>Предложений не поступило</w:t>
            </w:r>
          </w:p>
        </w:tc>
        <w:tc>
          <w:tcPr>
            <w:tcW w:w="2397" w:type="dxa"/>
          </w:tcPr>
          <w:p w:rsidR="0019349F" w:rsidRDefault="0019349F" w:rsidP="00674A60">
            <w:pPr>
              <w:keepNext/>
              <w:keepLines/>
              <w:spacing w:line="360" w:lineRule="atLeast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19349F" w:rsidRPr="008E60DE" w:rsidRDefault="0019349F" w:rsidP="0019349F">
      <w:pPr>
        <w:keepNext/>
        <w:keepLines/>
        <w:spacing w:after="0" w:line="360" w:lineRule="atLeas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349F" w:rsidRPr="008E60DE" w:rsidRDefault="0019349F" w:rsidP="0019349F">
      <w:pPr>
        <w:keepNext/>
        <w:keepLines/>
        <w:spacing w:after="0" w:line="360" w:lineRule="atLeas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9891" w:type="dxa"/>
        <w:tblLook w:val="04A0"/>
      </w:tblPr>
      <w:tblGrid>
        <w:gridCol w:w="8472"/>
        <w:gridCol w:w="1419"/>
      </w:tblGrid>
      <w:tr w:rsidR="0019349F" w:rsidRPr="008E60DE" w:rsidTr="00674A60">
        <w:tc>
          <w:tcPr>
            <w:tcW w:w="8472" w:type="dxa"/>
          </w:tcPr>
          <w:p w:rsidR="0019349F" w:rsidRPr="008E60DE" w:rsidRDefault="0019349F" w:rsidP="00674A60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E60DE">
              <w:rPr>
                <w:rFonts w:ascii="Times New Roman" w:hAnsi="Times New Roman" w:cs="Times New Roman"/>
                <w:sz w:val="24"/>
                <w:szCs w:val="24"/>
              </w:rPr>
              <w:t>Общее количество поступивших предложений</w:t>
            </w:r>
          </w:p>
        </w:tc>
        <w:tc>
          <w:tcPr>
            <w:tcW w:w="1419" w:type="dxa"/>
          </w:tcPr>
          <w:p w:rsidR="0019349F" w:rsidRPr="008E60DE" w:rsidRDefault="0019349F" w:rsidP="00674A6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349F" w:rsidRPr="008E60DE" w:rsidTr="00674A60">
        <w:tc>
          <w:tcPr>
            <w:tcW w:w="8472" w:type="dxa"/>
          </w:tcPr>
          <w:p w:rsidR="0019349F" w:rsidRPr="008E60DE" w:rsidRDefault="0019349F" w:rsidP="00674A60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E60DE">
              <w:rPr>
                <w:rFonts w:ascii="Times New Roman" w:hAnsi="Times New Roman" w:cs="Times New Roman"/>
                <w:sz w:val="24"/>
                <w:szCs w:val="24"/>
              </w:rPr>
              <w:t>Общее количество учтенных предложений</w:t>
            </w:r>
          </w:p>
        </w:tc>
        <w:tc>
          <w:tcPr>
            <w:tcW w:w="1419" w:type="dxa"/>
          </w:tcPr>
          <w:p w:rsidR="0019349F" w:rsidRPr="008E60DE" w:rsidRDefault="0019349F" w:rsidP="00674A6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349F" w:rsidRPr="008E60DE" w:rsidTr="00674A60">
        <w:tc>
          <w:tcPr>
            <w:tcW w:w="8472" w:type="dxa"/>
          </w:tcPr>
          <w:p w:rsidR="0019349F" w:rsidRPr="008E60DE" w:rsidRDefault="0019349F" w:rsidP="00674A60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E60DE">
              <w:rPr>
                <w:rFonts w:ascii="Times New Roman" w:hAnsi="Times New Roman" w:cs="Times New Roman"/>
                <w:sz w:val="24"/>
                <w:szCs w:val="24"/>
              </w:rPr>
              <w:t>Общее количество частично учтенных предложений</w:t>
            </w:r>
          </w:p>
        </w:tc>
        <w:tc>
          <w:tcPr>
            <w:tcW w:w="1419" w:type="dxa"/>
          </w:tcPr>
          <w:p w:rsidR="0019349F" w:rsidRPr="008E60DE" w:rsidRDefault="0019349F" w:rsidP="00674A6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349F" w:rsidRPr="008E60DE" w:rsidTr="00674A60">
        <w:tc>
          <w:tcPr>
            <w:tcW w:w="8472" w:type="dxa"/>
          </w:tcPr>
          <w:p w:rsidR="0019349F" w:rsidRPr="008E60DE" w:rsidRDefault="0019349F" w:rsidP="00674A60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E60DE">
              <w:rPr>
                <w:rFonts w:ascii="Times New Roman" w:hAnsi="Times New Roman" w:cs="Times New Roman"/>
                <w:sz w:val="24"/>
                <w:szCs w:val="24"/>
              </w:rPr>
              <w:t>Общее количество неучтенных предложений</w:t>
            </w:r>
          </w:p>
        </w:tc>
        <w:tc>
          <w:tcPr>
            <w:tcW w:w="1419" w:type="dxa"/>
          </w:tcPr>
          <w:p w:rsidR="0019349F" w:rsidRPr="008E60DE" w:rsidRDefault="0019349F" w:rsidP="00674A6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19349F" w:rsidRDefault="0019349F" w:rsidP="0019349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9349F" w:rsidRDefault="0019349F" w:rsidP="001934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 отделом инвестиционного развития</w:t>
      </w:r>
      <w:r w:rsidRPr="00672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19349F" w:rsidRDefault="0019349F" w:rsidP="001934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Березовского городского округа</w:t>
      </w:r>
      <w:r w:rsidRPr="00672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Маслакова Ю.О.</w:t>
      </w:r>
    </w:p>
    <w:p w:rsidR="0019349F" w:rsidRDefault="0019349F" w:rsidP="001934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________________</w:t>
      </w:r>
    </w:p>
    <w:p w:rsidR="0019349F" w:rsidRPr="008E60DE" w:rsidRDefault="0019349F" w:rsidP="0019349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27.12.2017</w:t>
      </w:r>
      <w:r w:rsidRPr="008E60DE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8F65F8" w:rsidRDefault="008F65F8" w:rsidP="0019349F">
      <w:pPr>
        <w:pStyle w:val="ConsPlusNormal"/>
        <w:ind w:firstLine="709"/>
        <w:jc w:val="both"/>
      </w:pPr>
    </w:p>
    <w:sectPr w:rsidR="008F65F8" w:rsidSect="00346FAB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E0E75"/>
    <w:multiLevelType w:val="hybridMultilevel"/>
    <w:tmpl w:val="87A89C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E83285"/>
    <w:multiLevelType w:val="hybridMultilevel"/>
    <w:tmpl w:val="356015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056618"/>
    <w:multiLevelType w:val="hybridMultilevel"/>
    <w:tmpl w:val="133C5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461309"/>
    <w:rsid w:val="000103DD"/>
    <w:rsid w:val="00012386"/>
    <w:rsid w:val="00061DC1"/>
    <w:rsid w:val="000658A1"/>
    <w:rsid w:val="000A2C81"/>
    <w:rsid w:val="00133183"/>
    <w:rsid w:val="0019349F"/>
    <w:rsid w:val="001E58A5"/>
    <w:rsid w:val="002011B2"/>
    <w:rsid w:val="00241473"/>
    <w:rsid w:val="002B50CB"/>
    <w:rsid w:val="002C1775"/>
    <w:rsid w:val="002C2D0B"/>
    <w:rsid w:val="002C564F"/>
    <w:rsid w:val="002D0542"/>
    <w:rsid w:val="002D38FC"/>
    <w:rsid w:val="002D3CF0"/>
    <w:rsid w:val="002D5278"/>
    <w:rsid w:val="002F0106"/>
    <w:rsid w:val="002F5B38"/>
    <w:rsid w:val="00344497"/>
    <w:rsid w:val="00346FAB"/>
    <w:rsid w:val="0038164A"/>
    <w:rsid w:val="00394AD2"/>
    <w:rsid w:val="003A5BDC"/>
    <w:rsid w:val="003A6FB1"/>
    <w:rsid w:val="003B33E6"/>
    <w:rsid w:val="003C521A"/>
    <w:rsid w:val="003C7156"/>
    <w:rsid w:val="003E10BD"/>
    <w:rsid w:val="003F17E9"/>
    <w:rsid w:val="00400411"/>
    <w:rsid w:val="0042303A"/>
    <w:rsid w:val="00433F9C"/>
    <w:rsid w:val="004412B4"/>
    <w:rsid w:val="00461309"/>
    <w:rsid w:val="00464B89"/>
    <w:rsid w:val="004703EA"/>
    <w:rsid w:val="004A53DF"/>
    <w:rsid w:val="004D741E"/>
    <w:rsid w:val="004F3C97"/>
    <w:rsid w:val="005025F8"/>
    <w:rsid w:val="0053366D"/>
    <w:rsid w:val="005B0060"/>
    <w:rsid w:val="00601ECC"/>
    <w:rsid w:val="0060256E"/>
    <w:rsid w:val="00633680"/>
    <w:rsid w:val="00636B6D"/>
    <w:rsid w:val="00656C94"/>
    <w:rsid w:val="006722E1"/>
    <w:rsid w:val="006A0FE5"/>
    <w:rsid w:val="00723BB3"/>
    <w:rsid w:val="007B090E"/>
    <w:rsid w:val="007B4188"/>
    <w:rsid w:val="008008D7"/>
    <w:rsid w:val="00822845"/>
    <w:rsid w:val="00874749"/>
    <w:rsid w:val="008B6429"/>
    <w:rsid w:val="008E799D"/>
    <w:rsid w:val="008F65F8"/>
    <w:rsid w:val="00925C6F"/>
    <w:rsid w:val="009460A1"/>
    <w:rsid w:val="00976598"/>
    <w:rsid w:val="00986F3C"/>
    <w:rsid w:val="00992F55"/>
    <w:rsid w:val="009A7386"/>
    <w:rsid w:val="00A1317A"/>
    <w:rsid w:val="00A24D00"/>
    <w:rsid w:val="00A51900"/>
    <w:rsid w:val="00A6710C"/>
    <w:rsid w:val="00AA1CC1"/>
    <w:rsid w:val="00AD5273"/>
    <w:rsid w:val="00BA08C0"/>
    <w:rsid w:val="00BA59F2"/>
    <w:rsid w:val="00BF388A"/>
    <w:rsid w:val="00C332EE"/>
    <w:rsid w:val="00C35F87"/>
    <w:rsid w:val="00C40138"/>
    <w:rsid w:val="00C44FB1"/>
    <w:rsid w:val="00C84549"/>
    <w:rsid w:val="00C87611"/>
    <w:rsid w:val="00D1202E"/>
    <w:rsid w:val="00D15E21"/>
    <w:rsid w:val="00D36CED"/>
    <w:rsid w:val="00D462B7"/>
    <w:rsid w:val="00DA2CDD"/>
    <w:rsid w:val="00DF2592"/>
    <w:rsid w:val="00E066FE"/>
    <w:rsid w:val="00E3247E"/>
    <w:rsid w:val="00E71E12"/>
    <w:rsid w:val="00EC79D8"/>
    <w:rsid w:val="00ED0D09"/>
    <w:rsid w:val="00EE589A"/>
    <w:rsid w:val="00EF4893"/>
    <w:rsid w:val="00F05203"/>
    <w:rsid w:val="00F12EF6"/>
    <w:rsid w:val="00F32C71"/>
    <w:rsid w:val="00F70A23"/>
    <w:rsid w:val="00F80D28"/>
    <w:rsid w:val="00F90267"/>
    <w:rsid w:val="00F908A9"/>
    <w:rsid w:val="00FA64E6"/>
    <w:rsid w:val="00FB32B7"/>
    <w:rsid w:val="00FB6B89"/>
    <w:rsid w:val="00FF67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C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613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6130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613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6130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B33E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5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6C9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F3C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613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6130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613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6130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B33E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5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6C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634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Ментусова Екатерина Алексеевна</dc:creator>
  <cp:lastModifiedBy>batanova</cp:lastModifiedBy>
  <cp:revision>14</cp:revision>
  <cp:lastPrinted>2018-01-11T11:46:00Z</cp:lastPrinted>
  <dcterms:created xsi:type="dcterms:W3CDTF">2017-12-06T05:48:00Z</dcterms:created>
  <dcterms:modified xsi:type="dcterms:W3CDTF">2018-02-15T08:09:00Z</dcterms:modified>
</cp:coreProperties>
</file>